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5A" w:rsidRPr="00CE1850" w:rsidRDefault="00C34E5A" w:rsidP="00C34E5A">
      <w:pPr>
        <w:tabs>
          <w:tab w:val="left" w:pos="1215"/>
        </w:tabs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 xml:space="preserve">             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419100" cy="5715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CE1850">
        <w:rPr>
          <w:sz w:val="28"/>
          <w:szCs w:val="28"/>
          <w:lang w:val="uk-UA"/>
        </w:rPr>
        <w:t xml:space="preserve">  </w:t>
      </w:r>
      <w:r w:rsidRPr="00CE1850">
        <w:rPr>
          <w:color w:val="FF0000"/>
          <w:sz w:val="28"/>
          <w:szCs w:val="28"/>
          <w:lang w:val="uk-UA"/>
        </w:rPr>
        <w:t xml:space="preserve">        </w:t>
      </w:r>
      <w:r w:rsidRPr="00CE1850">
        <w:rPr>
          <w:sz w:val="22"/>
          <w:szCs w:val="22"/>
          <w:lang w:val="uk-UA"/>
        </w:rPr>
        <w:t xml:space="preserve">                                        </w:t>
      </w:r>
    </w:p>
    <w:p w:rsidR="00C34E5A" w:rsidRPr="00CE1850" w:rsidRDefault="00C34E5A" w:rsidP="00C34E5A">
      <w:pPr>
        <w:pStyle w:val="a5"/>
        <w:rPr>
          <w:b/>
          <w:bCs/>
          <w:sz w:val="26"/>
          <w:szCs w:val="26"/>
        </w:rPr>
      </w:pPr>
      <w:r w:rsidRPr="00CE1850">
        <w:rPr>
          <w:b/>
          <w:sz w:val="22"/>
          <w:szCs w:val="22"/>
        </w:rPr>
        <w:t xml:space="preserve">УКРАЇНА </w:t>
      </w:r>
    </w:p>
    <w:p w:rsidR="00C34E5A" w:rsidRDefault="00C34E5A" w:rsidP="00C34E5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C34E5A" w:rsidRDefault="00C34E5A" w:rsidP="00C34E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C34E5A" w:rsidRDefault="00C34E5A" w:rsidP="00C34E5A">
      <w:pPr>
        <w:pStyle w:val="9"/>
        <w:jc w:val="left"/>
        <w:rPr>
          <w:sz w:val="28"/>
          <w:lang w:val="ru-RU"/>
        </w:rPr>
      </w:pPr>
      <w:r>
        <w:rPr>
          <w:sz w:val="28"/>
        </w:rPr>
        <w:t xml:space="preserve">                                               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 </w:t>
      </w:r>
      <w:r w:rsidR="00EB2596">
        <w:rPr>
          <w:sz w:val="28"/>
        </w:rPr>
        <w:t>1909</w:t>
      </w:r>
    </w:p>
    <w:p w:rsidR="00C34E5A" w:rsidRPr="0023737E" w:rsidRDefault="00C34E5A" w:rsidP="00C34E5A">
      <w:pPr>
        <w:rPr>
          <w:b/>
        </w:rPr>
      </w:pPr>
    </w:p>
    <w:p w:rsidR="00C34E5A" w:rsidRPr="0026189C" w:rsidRDefault="00EB2596" w:rsidP="00C34E5A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«28</w:t>
      </w:r>
      <w:r w:rsidR="00C34E5A" w:rsidRPr="0026189C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липня</w:t>
      </w:r>
      <w:r w:rsidR="00C34E5A" w:rsidRPr="0026189C">
        <w:rPr>
          <w:bCs/>
          <w:sz w:val="28"/>
          <w:szCs w:val="28"/>
          <w:lang w:val="uk-UA"/>
        </w:rPr>
        <w:t xml:space="preserve"> 2023 року     </w:t>
      </w:r>
      <w:r w:rsidR="0026189C">
        <w:rPr>
          <w:bCs/>
          <w:sz w:val="28"/>
          <w:szCs w:val="28"/>
          <w:lang w:val="uk-UA"/>
        </w:rPr>
        <w:t xml:space="preserve">    </w:t>
      </w:r>
      <w:r w:rsidR="00C34E5A" w:rsidRPr="0026189C">
        <w:rPr>
          <w:bCs/>
          <w:sz w:val="28"/>
          <w:szCs w:val="28"/>
          <w:lang w:val="uk-UA"/>
        </w:rPr>
        <w:t xml:space="preserve">                                        </w:t>
      </w:r>
      <w:r>
        <w:rPr>
          <w:bCs/>
          <w:sz w:val="28"/>
          <w:szCs w:val="28"/>
          <w:lang w:val="uk-UA"/>
        </w:rPr>
        <w:t>45</w:t>
      </w:r>
      <w:r w:rsidR="00C34E5A" w:rsidRPr="0026189C">
        <w:rPr>
          <w:bCs/>
          <w:sz w:val="28"/>
          <w:szCs w:val="28"/>
          <w:lang w:val="uk-UA"/>
        </w:rPr>
        <w:t xml:space="preserve"> сесія міської ради</w:t>
      </w:r>
    </w:p>
    <w:p w:rsidR="00C34E5A" w:rsidRPr="0026189C" w:rsidRDefault="00C34E5A" w:rsidP="00C34E5A">
      <w:pPr>
        <w:jc w:val="right"/>
        <w:rPr>
          <w:bCs/>
          <w:sz w:val="28"/>
          <w:szCs w:val="28"/>
          <w:lang w:val="uk-UA"/>
        </w:rPr>
      </w:pPr>
      <w:r w:rsidRPr="0026189C">
        <w:rPr>
          <w:bCs/>
          <w:sz w:val="28"/>
          <w:szCs w:val="28"/>
          <w:lang w:val="uk-UA"/>
        </w:rPr>
        <w:t xml:space="preserve">                                                                               8 скликання </w:t>
      </w:r>
    </w:p>
    <w:p w:rsidR="00C34E5A" w:rsidRPr="0023737E" w:rsidRDefault="00C34E5A" w:rsidP="00C34E5A">
      <w:pPr>
        <w:jc w:val="both"/>
        <w:rPr>
          <w:b/>
          <w:sz w:val="28"/>
          <w:szCs w:val="28"/>
          <w:lang w:val="uk-UA"/>
        </w:rPr>
      </w:pPr>
      <w:r w:rsidRPr="0023737E">
        <w:rPr>
          <w:b/>
          <w:sz w:val="28"/>
          <w:szCs w:val="28"/>
          <w:lang w:val="uk-UA"/>
        </w:rPr>
        <w:t xml:space="preserve">Про затвердження </w:t>
      </w:r>
      <w:bookmarkStart w:id="0" w:name="_Hlk137567962"/>
      <w:r w:rsidRPr="0023737E">
        <w:rPr>
          <w:b/>
          <w:sz w:val="28"/>
          <w:szCs w:val="28"/>
          <w:lang w:val="uk-UA"/>
        </w:rPr>
        <w:t>Антикризового плану</w:t>
      </w:r>
    </w:p>
    <w:p w:rsidR="00554D4C" w:rsidRDefault="00C34E5A" w:rsidP="00554D4C">
      <w:pPr>
        <w:jc w:val="both"/>
        <w:rPr>
          <w:b/>
          <w:bCs/>
          <w:sz w:val="28"/>
          <w:szCs w:val="28"/>
          <w:lang w:val="uk-UA"/>
        </w:rPr>
      </w:pPr>
      <w:r w:rsidRPr="0023737E">
        <w:rPr>
          <w:b/>
          <w:sz w:val="28"/>
          <w:szCs w:val="28"/>
          <w:lang w:val="uk-UA"/>
        </w:rPr>
        <w:t>реагування</w:t>
      </w:r>
      <w:r>
        <w:rPr>
          <w:b/>
          <w:bCs/>
          <w:sz w:val="28"/>
          <w:szCs w:val="28"/>
          <w:lang w:val="uk-UA"/>
        </w:rPr>
        <w:t xml:space="preserve"> на випадок </w:t>
      </w:r>
      <w:r w:rsidR="00554D4C" w:rsidRPr="00554D4C">
        <w:rPr>
          <w:b/>
          <w:bCs/>
          <w:sz w:val="28"/>
          <w:szCs w:val="28"/>
          <w:lang w:val="uk-UA"/>
        </w:rPr>
        <w:t xml:space="preserve">припинення </w:t>
      </w:r>
    </w:p>
    <w:p w:rsidR="00554D4C" w:rsidRDefault="00554D4C" w:rsidP="00554D4C">
      <w:pPr>
        <w:jc w:val="both"/>
        <w:rPr>
          <w:b/>
          <w:bCs/>
          <w:sz w:val="28"/>
          <w:szCs w:val="28"/>
          <w:lang w:val="uk-UA"/>
        </w:rPr>
      </w:pPr>
      <w:r w:rsidRPr="00554D4C">
        <w:rPr>
          <w:b/>
          <w:bCs/>
          <w:sz w:val="28"/>
          <w:szCs w:val="28"/>
          <w:lang w:val="uk-UA"/>
        </w:rPr>
        <w:t xml:space="preserve">газопостачання, електропостачання та </w:t>
      </w:r>
    </w:p>
    <w:p w:rsidR="00554D4C" w:rsidRDefault="00554D4C" w:rsidP="00554D4C">
      <w:pPr>
        <w:jc w:val="both"/>
        <w:rPr>
          <w:b/>
          <w:bCs/>
          <w:sz w:val="28"/>
          <w:szCs w:val="28"/>
          <w:lang w:val="uk-UA"/>
        </w:rPr>
      </w:pPr>
      <w:r w:rsidRPr="00554D4C">
        <w:rPr>
          <w:b/>
          <w:bCs/>
          <w:sz w:val="28"/>
          <w:szCs w:val="28"/>
          <w:lang w:val="uk-UA"/>
        </w:rPr>
        <w:t xml:space="preserve">надання телекомунікаційних послуг </w:t>
      </w:r>
    </w:p>
    <w:p w:rsidR="003D2576" w:rsidRDefault="00B360FB" w:rsidP="00554D4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</w:t>
      </w:r>
      <w:r w:rsidR="00554D4C" w:rsidRPr="00554D4C">
        <w:rPr>
          <w:b/>
          <w:bCs/>
          <w:sz w:val="28"/>
          <w:szCs w:val="28"/>
          <w:lang w:val="uk-UA"/>
        </w:rPr>
        <w:t xml:space="preserve"> 2023-2024 рок</w:t>
      </w:r>
      <w:r>
        <w:rPr>
          <w:b/>
          <w:bCs/>
          <w:sz w:val="28"/>
          <w:szCs w:val="28"/>
          <w:lang w:val="uk-UA"/>
        </w:rPr>
        <w:t>и</w:t>
      </w:r>
      <w:r w:rsidR="00554D4C" w:rsidRPr="00554D4C">
        <w:rPr>
          <w:b/>
          <w:bCs/>
          <w:sz w:val="28"/>
          <w:szCs w:val="28"/>
          <w:lang w:val="uk-UA"/>
        </w:rPr>
        <w:t xml:space="preserve"> у Хмільницькій міській </w:t>
      </w:r>
    </w:p>
    <w:p w:rsidR="00C34E5A" w:rsidRPr="00554D4C" w:rsidRDefault="00554D4C" w:rsidP="00554D4C">
      <w:pPr>
        <w:jc w:val="both"/>
        <w:rPr>
          <w:b/>
          <w:bCs/>
          <w:sz w:val="28"/>
          <w:szCs w:val="28"/>
          <w:lang w:val="uk-UA"/>
        </w:rPr>
      </w:pPr>
      <w:r w:rsidRPr="00554D4C">
        <w:rPr>
          <w:b/>
          <w:bCs/>
          <w:sz w:val="28"/>
          <w:szCs w:val="28"/>
          <w:lang w:val="uk-UA"/>
        </w:rPr>
        <w:t>територіальній громаді Вінницької області</w:t>
      </w:r>
    </w:p>
    <w:p w:rsidR="00C34E5A" w:rsidRPr="00CF1479" w:rsidRDefault="00C34E5A" w:rsidP="00C34E5A">
      <w:pPr>
        <w:pStyle w:val="a3"/>
        <w:ind w:firstLine="708"/>
        <w:jc w:val="both"/>
        <w:rPr>
          <w:sz w:val="28"/>
          <w:szCs w:val="28"/>
          <w:lang w:val="uk-UA"/>
        </w:rPr>
      </w:pPr>
    </w:p>
    <w:bookmarkEnd w:id="0"/>
    <w:p w:rsidR="00C34E5A" w:rsidRPr="00647036" w:rsidRDefault="00554D4C" w:rsidP="00B360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</w:t>
      </w:r>
      <w:r w:rsidR="00942B76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A75507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Вінницької обласної військової адміністрації від </w:t>
      </w:r>
      <w:r w:rsidR="00B360F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2.0</w:t>
      </w:r>
      <w:r w:rsidR="00942B7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.2023 року №853</w:t>
      </w:r>
      <w:r w:rsidR="00942B76">
        <w:rPr>
          <w:sz w:val="28"/>
          <w:szCs w:val="28"/>
          <w:lang w:val="uk-UA"/>
        </w:rPr>
        <w:t>, від 12.07.2023 року №977</w:t>
      </w:r>
      <w:r>
        <w:rPr>
          <w:sz w:val="28"/>
          <w:szCs w:val="28"/>
          <w:lang w:val="uk-UA"/>
        </w:rPr>
        <w:t xml:space="preserve"> «Про внесення змін до наказу </w:t>
      </w:r>
      <w:r w:rsidR="00A75507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>обласної військової адміністрації від 27 червня 2022 року №846»</w:t>
      </w:r>
      <w:r w:rsidR="003D2576">
        <w:rPr>
          <w:sz w:val="28"/>
          <w:szCs w:val="28"/>
          <w:lang w:val="uk-UA"/>
        </w:rPr>
        <w:t>,</w:t>
      </w:r>
      <w:r w:rsidR="00942B76">
        <w:rPr>
          <w:sz w:val="28"/>
          <w:szCs w:val="28"/>
          <w:lang w:val="uk-UA"/>
        </w:rPr>
        <w:t xml:space="preserve"> враховуючи лист Управління</w:t>
      </w:r>
      <w:r w:rsidR="003D2576">
        <w:rPr>
          <w:sz w:val="28"/>
          <w:szCs w:val="28"/>
          <w:lang w:val="uk-UA"/>
        </w:rPr>
        <w:t xml:space="preserve"> </w:t>
      </w:r>
      <w:r w:rsidR="00942B76">
        <w:rPr>
          <w:sz w:val="28"/>
          <w:szCs w:val="28"/>
          <w:lang w:val="uk-UA"/>
        </w:rPr>
        <w:t>розвитку територій та інфраструктури</w:t>
      </w:r>
      <w:r w:rsidR="00942B76" w:rsidRPr="00942B76">
        <w:rPr>
          <w:sz w:val="28"/>
          <w:szCs w:val="28"/>
          <w:lang w:val="uk-UA"/>
        </w:rPr>
        <w:t xml:space="preserve"> </w:t>
      </w:r>
      <w:r w:rsidR="00942B76">
        <w:rPr>
          <w:sz w:val="28"/>
          <w:szCs w:val="28"/>
          <w:lang w:val="uk-UA"/>
        </w:rPr>
        <w:t xml:space="preserve">Вінницької обласної військової адміністрації від 26.07.2023 року №01-18-05/2600,  </w:t>
      </w:r>
      <w:r w:rsidR="003D2576">
        <w:rPr>
          <w:sz w:val="28"/>
          <w:szCs w:val="28"/>
          <w:lang w:val="uk-UA"/>
        </w:rPr>
        <w:t>з метою вчасного  реагування на надзвичайні ситуації, пов’язані із можливими випадками припинення газопостачання, електропостачання та надання телекомунікаційних послуг на території Хмільницької міської територіал</w:t>
      </w:r>
      <w:r w:rsidR="00981AAB">
        <w:rPr>
          <w:sz w:val="28"/>
          <w:szCs w:val="28"/>
          <w:lang w:val="uk-UA"/>
        </w:rPr>
        <w:t>ьної громади у 2023-2024 роках,</w:t>
      </w:r>
      <w:r w:rsidR="00C34E5A" w:rsidRPr="00647036">
        <w:rPr>
          <w:sz w:val="28"/>
          <w:szCs w:val="28"/>
          <w:lang w:val="uk-UA"/>
        </w:rPr>
        <w:t xml:space="preserve"> </w:t>
      </w:r>
      <w:r w:rsidR="00BB5040">
        <w:rPr>
          <w:sz w:val="28"/>
          <w:szCs w:val="28"/>
          <w:lang w:val="uk-UA"/>
        </w:rPr>
        <w:t xml:space="preserve"> </w:t>
      </w:r>
      <w:r w:rsidR="00C34E5A" w:rsidRPr="00647036">
        <w:rPr>
          <w:sz w:val="28"/>
          <w:szCs w:val="28"/>
          <w:lang w:val="uk-UA"/>
        </w:rPr>
        <w:t xml:space="preserve">керуючись ст.ст. 26, 59 Закону України «Про місцеве самоврядування в Україні»,  міська рада </w:t>
      </w:r>
    </w:p>
    <w:p w:rsidR="00C34E5A" w:rsidRDefault="00C34E5A" w:rsidP="00B360FB">
      <w:pPr>
        <w:tabs>
          <w:tab w:val="left" w:pos="7125"/>
        </w:tabs>
        <w:jc w:val="both"/>
        <w:rPr>
          <w:b/>
          <w:bCs/>
          <w:sz w:val="28"/>
          <w:szCs w:val="28"/>
          <w:lang w:val="uk-UA"/>
        </w:rPr>
      </w:pPr>
      <w:r w:rsidRPr="00647036">
        <w:rPr>
          <w:b/>
          <w:bCs/>
          <w:sz w:val="28"/>
          <w:szCs w:val="28"/>
          <w:lang w:val="uk-UA"/>
        </w:rPr>
        <w:t xml:space="preserve">                                                    В И Р І Ш И Л А :</w:t>
      </w:r>
    </w:p>
    <w:p w:rsidR="00C34E5A" w:rsidRPr="00A915BD" w:rsidRDefault="00C34E5A" w:rsidP="00B360FB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A915BD">
        <w:rPr>
          <w:bCs/>
          <w:sz w:val="28"/>
          <w:szCs w:val="28"/>
          <w:lang w:val="uk-UA"/>
        </w:rPr>
        <w:t xml:space="preserve">Затвердити Антикризовий план реагування на випадок </w:t>
      </w:r>
      <w:r w:rsidR="00981AAB" w:rsidRPr="00A915BD">
        <w:rPr>
          <w:bCs/>
          <w:sz w:val="28"/>
          <w:szCs w:val="28"/>
          <w:lang w:val="uk-UA"/>
        </w:rPr>
        <w:t>припинення</w:t>
      </w:r>
      <w:r w:rsidR="00A915BD" w:rsidRPr="00A915BD">
        <w:rPr>
          <w:bCs/>
          <w:sz w:val="28"/>
          <w:szCs w:val="28"/>
          <w:lang w:val="uk-UA"/>
        </w:rPr>
        <w:t xml:space="preserve"> </w:t>
      </w:r>
      <w:r w:rsidR="00981AAB" w:rsidRPr="00A915BD">
        <w:rPr>
          <w:bCs/>
          <w:sz w:val="28"/>
          <w:szCs w:val="28"/>
          <w:lang w:val="uk-UA"/>
        </w:rPr>
        <w:t>газопостачання, електропостачання та надання телекомунікаційних послуг</w:t>
      </w:r>
      <w:r w:rsidR="00A915BD">
        <w:rPr>
          <w:bCs/>
          <w:sz w:val="28"/>
          <w:szCs w:val="28"/>
          <w:lang w:val="uk-UA"/>
        </w:rPr>
        <w:t xml:space="preserve"> </w:t>
      </w:r>
      <w:r w:rsidR="00B360FB">
        <w:rPr>
          <w:bCs/>
          <w:sz w:val="28"/>
          <w:szCs w:val="28"/>
          <w:lang w:val="uk-UA"/>
        </w:rPr>
        <w:t xml:space="preserve">на </w:t>
      </w:r>
      <w:r w:rsidR="00981AAB" w:rsidRPr="00A915BD">
        <w:rPr>
          <w:bCs/>
          <w:sz w:val="28"/>
          <w:szCs w:val="28"/>
          <w:lang w:val="uk-UA"/>
        </w:rPr>
        <w:t xml:space="preserve"> 2023-2024 рок</w:t>
      </w:r>
      <w:r w:rsidR="00B360FB">
        <w:rPr>
          <w:bCs/>
          <w:sz w:val="28"/>
          <w:szCs w:val="28"/>
          <w:lang w:val="uk-UA"/>
        </w:rPr>
        <w:t>и</w:t>
      </w:r>
      <w:r w:rsidR="00981AAB" w:rsidRPr="00A915BD">
        <w:rPr>
          <w:bCs/>
          <w:sz w:val="28"/>
          <w:szCs w:val="28"/>
          <w:lang w:val="uk-UA"/>
        </w:rPr>
        <w:t xml:space="preserve"> у Хмільницькій міській територіальній громаді Вінницької області</w:t>
      </w:r>
      <w:r w:rsidRPr="00A915BD">
        <w:rPr>
          <w:bCs/>
          <w:sz w:val="28"/>
          <w:szCs w:val="28"/>
          <w:lang w:val="uk-UA"/>
        </w:rPr>
        <w:t xml:space="preserve"> (надалі – Антикризовий план).</w:t>
      </w:r>
    </w:p>
    <w:p w:rsidR="00B360FB" w:rsidRDefault="00A915BD" w:rsidP="00B360FB">
      <w:pPr>
        <w:pStyle w:val="a4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A915BD">
        <w:rPr>
          <w:bCs/>
          <w:sz w:val="28"/>
          <w:szCs w:val="28"/>
          <w:lang w:val="uk-UA"/>
        </w:rPr>
        <w:t xml:space="preserve">Начальникам виконавчих органів, комунальних підприємств, </w:t>
      </w:r>
    </w:p>
    <w:p w:rsidR="00C34E5A" w:rsidRPr="00B360FB" w:rsidRDefault="00A915BD" w:rsidP="00B360FB">
      <w:pPr>
        <w:jc w:val="both"/>
        <w:rPr>
          <w:bCs/>
          <w:sz w:val="28"/>
          <w:szCs w:val="28"/>
          <w:lang w:val="uk-UA"/>
        </w:rPr>
      </w:pPr>
      <w:r w:rsidRPr="00B360FB">
        <w:rPr>
          <w:bCs/>
          <w:sz w:val="28"/>
          <w:szCs w:val="28"/>
          <w:lang w:val="uk-UA"/>
        </w:rPr>
        <w:t>організацій, закладів та установ міської ради, керівникам підприємств, установ організацій різних форм власності вжити дієвих заходів щодо виконання пунктів Антикризового плану згідно вказаних термінів.</w:t>
      </w:r>
    </w:p>
    <w:p w:rsidR="00A915BD" w:rsidRPr="00A915BD" w:rsidRDefault="00A915BD" w:rsidP="00B360FB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Видатки на реалізацію Антикризового плану проводити в межах асигнувань, передбачених у бюджеті</w:t>
      </w:r>
      <w:r w:rsidRPr="00882B35">
        <w:rPr>
          <w:bCs/>
          <w:sz w:val="28"/>
          <w:szCs w:val="28"/>
          <w:lang w:val="uk-UA"/>
        </w:rPr>
        <w:t xml:space="preserve"> Хмільницької міської територіальної громади</w:t>
      </w:r>
      <w:r w:rsidR="00882B35">
        <w:rPr>
          <w:bCs/>
          <w:sz w:val="28"/>
          <w:szCs w:val="28"/>
          <w:lang w:val="uk-UA"/>
        </w:rPr>
        <w:t xml:space="preserve"> та інших джерел, не заборонених чинним законодавством України.</w:t>
      </w:r>
    </w:p>
    <w:p w:rsidR="00C34E5A" w:rsidRPr="00647036" w:rsidRDefault="00882B35" w:rsidP="00B360FB">
      <w:pPr>
        <w:pStyle w:val="a3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C34E5A" w:rsidRPr="00647036">
        <w:rPr>
          <w:bCs/>
          <w:sz w:val="28"/>
          <w:szCs w:val="28"/>
          <w:lang w:val="uk-UA"/>
        </w:rPr>
        <w:t xml:space="preserve">. </w:t>
      </w:r>
      <w:r w:rsidR="00C34E5A" w:rsidRPr="00647036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="00C34E5A" w:rsidRPr="00647036">
        <w:rPr>
          <w:sz w:val="28"/>
          <w:szCs w:val="28"/>
          <w:lang w:val="uk-UA"/>
        </w:rPr>
        <w:t>Кондратовець</w:t>
      </w:r>
      <w:proofErr w:type="spellEnd"/>
      <w:r w:rsidR="00C34E5A" w:rsidRPr="00647036">
        <w:rPr>
          <w:sz w:val="28"/>
          <w:szCs w:val="28"/>
          <w:lang w:val="uk-UA"/>
        </w:rPr>
        <w:t xml:space="preserve"> Ю.Г.) та постійну комісію міської ради з питань житлово-комунального господарства, благоустрою, комунальної власності, енергозбереження (Петровський М.К.)</w:t>
      </w:r>
    </w:p>
    <w:p w:rsidR="00C34E5A" w:rsidRPr="00647036" w:rsidRDefault="00C34E5A" w:rsidP="00B360FB">
      <w:pPr>
        <w:pStyle w:val="a3"/>
        <w:tabs>
          <w:tab w:val="num" w:pos="0"/>
        </w:tabs>
        <w:jc w:val="both"/>
        <w:rPr>
          <w:b/>
          <w:bCs/>
          <w:color w:val="FF0000"/>
          <w:sz w:val="28"/>
          <w:szCs w:val="28"/>
          <w:lang w:val="uk-UA"/>
        </w:rPr>
      </w:pPr>
      <w:r w:rsidRPr="00647036">
        <w:rPr>
          <w:sz w:val="28"/>
          <w:szCs w:val="28"/>
          <w:lang w:val="uk-UA"/>
        </w:rPr>
        <w:t xml:space="preserve">            </w:t>
      </w:r>
      <w:r w:rsidRPr="00647036">
        <w:rPr>
          <w:b/>
          <w:bCs/>
          <w:sz w:val="28"/>
          <w:szCs w:val="28"/>
          <w:lang w:val="uk-UA"/>
        </w:rPr>
        <w:t xml:space="preserve">   </w:t>
      </w:r>
      <w:r w:rsidRPr="00647036">
        <w:rPr>
          <w:b/>
          <w:bCs/>
          <w:color w:val="FF0000"/>
          <w:sz w:val="28"/>
          <w:szCs w:val="28"/>
          <w:lang w:val="uk-UA"/>
        </w:rPr>
        <w:t xml:space="preserve">       </w:t>
      </w:r>
    </w:p>
    <w:p w:rsidR="006806DD" w:rsidRDefault="00C34E5A" w:rsidP="00B360FB">
      <w:pPr>
        <w:pStyle w:val="a3"/>
        <w:tabs>
          <w:tab w:val="num" w:pos="0"/>
        </w:tabs>
        <w:jc w:val="both"/>
      </w:pPr>
      <w:r w:rsidRPr="00647036">
        <w:rPr>
          <w:b/>
          <w:bCs/>
          <w:color w:val="FF0000"/>
          <w:sz w:val="28"/>
          <w:szCs w:val="28"/>
          <w:lang w:val="uk-UA"/>
        </w:rPr>
        <w:t xml:space="preserve">    </w:t>
      </w:r>
      <w:r w:rsidRPr="00647036">
        <w:rPr>
          <w:b/>
          <w:bCs/>
          <w:sz w:val="28"/>
          <w:szCs w:val="28"/>
          <w:lang w:val="uk-UA"/>
        </w:rPr>
        <w:t xml:space="preserve">        Міський голова                                         </w:t>
      </w:r>
      <w:r w:rsidR="00882B35">
        <w:rPr>
          <w:b/>
          <w:bCs/>
          <w:sz w:val="28"/>
          <w:szCs w:val="28"/>
          <w:lang w:val="uk-UA"/>
        </w:rPr>
        <w:t xml:space="preserve">      </w:t>
      </w:r>
      <w:r w:rsidRPr="00647036">
        <w:rPr>
          <w:b/>
          <w:bCs/>
          <w:sz w:val="28"/>
          <w:szCs w:val="28"/>
          <w:lang w:val="uk-UA"/>
        </w:rPr>
        <w:t xml:space="preserve">     Микола ЮРЧИШИН</w:t>
      </w:r>
    </w:p>
    <w:sectPr w:rsidR="006806DD" w:rsidSect="00EB259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7BE"/>
    <w:multiLevelType w:val="hybridMultilevel"/>
    <w:tmpl w:val="DFF08738"/>
    <w:lvl w:ilvl="0" w:tplc="D1DEB90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0CF62A0"/>
    <w:multiLevelType w:val="hybridMultilevel"/>
    <w:tmpl w:val="EBB4E5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869D3"/>
    <w:multiLevelType w:val="hybridMultilevel"/>
    <w:tmpl w:val="8520BC20"/>
    <w:lvl w:ilvl="0" w:tplc="BAC00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68069E"/>
    <w:multiLevelType w:val="hybridMultilevel"/>
    <w:tmpl w:val="A9D83158"/>
    <w:lvl w:ilvl="0" w:tplc="80F6E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10D65"/>
    <w:multiLevelType w:val="hybridMultilevel"/>
    <w:tmpl w:val="806E704C"/>
    <w:lvl w:ilvl="0" w:tplc="0060C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2E1"/>
    <w:rsid w:val="000D2210"/>
    <w:rsid w:val="0026189C"/>
    <w:rsid w:val="003D2576"/>
    <w:rsid w:val="00554D4C"/>
    <w:rsid w:val="006732E1"/>
    <w:rsid w:val="006806DD"/>
    <w:rsid w:val="00882B35"/>
    <w:rsid w:val="00942B76"/>
    <w:rsid w:val="00981AAB"/>
    <w:rsid w:val="00A75507"/>
    <w:rsid w:val="00A915BD"/>
    <w:rsid w:val="00B360FB"/>
    <w:rsid w:val="00BB5040"/>
    <w:rsid w:val="00C34E5A"/>
    <w:rsid w:val="00EB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C34E5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4E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3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C34E5A"/>
    <w:pPr>
      <w:ind w:left="720"/>
      <w:contextualSpacing/>
    </w:pPr>
  </w:style>
  <w:style w:type="paragraph" w:styleId="a5">
    <w:name w:val="caption"/>
    <w:basedOn w:val="a"/>
    <w:next w:val="a"/>
    <w:qFormat/>
    <w:rsid w:val="00C34E5A"/>
    <w:pPr>
      <w:tabs>
        <w:tab w:val="left" w:pos="1215"/>
      </w:tabs>
      <w:jc w:val="center"/>
    </w:pPr>
    <w:rPr>
      <w:lang w:val="uk-UA"/>
    </w:rPr>
  </w:style>
  <w:style w:type="table" w:styleId="a6">
    <w:name w:val="Table Grid"/>
    <w:basedOn w:val="a1"/>
    <w:uiPriority w:val="39"/>
    <w:rsid w:val="00A9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2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9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1</cp:lastModifiedBy>
  <cp:revision>11</cp:revision>
  <cp:lastPrinted>2023-07-27T10:36:00Z</cp:lastPrinted>
  <dcterms:created xsi:type="dcterms:W3CDTF">2023-06-20T08:29:00Z</dcterms:created>
  <dcterms:modified xsi:type="dcterms:W3CDTF">2023-07-31T12:42:00Z</dcterms:modified>
</cp:coreProperties>
</file>