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27FA" w14:textId="77777777" w:rsidR="006865F9" w:rsidRPr="000A6736" w:rsidRDefault="006865F9" w:rsidP="006865F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F943FAC" wp14:editId="155B5D3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D12BAA6" wp14:editId="028F65B3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779D" w14:textId="77777777" w:rsidR="006865F9" w:rsidRPr="00883682" w:rsidRDefault="006865F9" w:rsidP="006865F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C6A9B0D" w14:textId="77777777" w:rsidR="006865F9" w:rsidRPr="00883682" w:rsidRDefault="006865F9" w:rsidP="006865F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0CB1378" w14:textId="77777777" w:rsidR="006865F9" w:rsidRPr="00883682" w:rsidRDefault="006865F9" w:rsidP="006865F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9B6C2F3" w14:textId="77777777" w:rsidR="006865F9" w:rsidRPr="00883682" w:rsidRDefault="006865F9" w:rsidP="006865F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361D4BF" w14:textId="77777777" w:rsidR="006865F9" w:rsidRPr="00883682" w:rsidRDefault="006865F9" w:rsidP="006865F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B2B6F83" w14:textId="77777777" w:rsidR="006865F9" w:rsidRPr="007D6CCC" w:rsidRDefault="006865F9" w:rsidP="006865F9">
      <w:pPr>
        <w:rPr>
          <w:sz w:val="28"/>
          <w:szCs w:val="28"/>
          <w:lang w:val="uk-UA"/>
        </w:rPr>
      </w:pPr>
    </w:p>
    <w:p w14:paraId="4C61E369" w14:textId="4F19F966" w:rsidR="006865F9" w:rsidRPr="00AE5E74" w:rsidRDefault="006865F9" w:rsidP="006865F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</w:t>
      </w:r>
      <w:r w:rsidRPr="00040274">
        <w:rPr>
          <w:b/>
          <w:iCs/>
          <w:sz w:val="28"/>
          <w:szCs w:val="28"/>
          <w:lang w:val="uk-UA"/>
        </w:rPr>
        <w:t>«</w:t>
      </w:r>
      <w:r>
        <w:rPr>
          <w:b/>
          <w:iCs/>
          <w:sz w:val="28"/>
          <w:szCs w:val="28"/>
          <w:lang w:val="uk-UA"/>
        </w:rPr>
        <w:t xml:space="preserve">      </w:t>
      </w:r>
      <w:r w:rsidRPr="00040274">
        <w:rPr>
          <w:b/>
          <w:iCs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серпня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</w:t>
      </w:r>
      <w:r w:rsidRPr="00AE5E74">
        <w:rPr>
          <w:b/>
          <w:i/>
          <w:sz w:val="28"/>
          <w:szCs w:val="28"/>
          <w:lang w:val="uk-UA"/>
        </w:rPr>
        <w:t>№</w:t>
      </w:r>
      <w:r w:rsidRPr="00AE5E74">
        <w:rPr>
          <w:b/>
          <w:i/>
          <w:sz w:val="28"/>
          <w:szCs w:val="28"/>
        </w:rPr>
        <w:t xml:space="preserve"> </w:t>
      </w:r>
    </w:p>
    <w:p w14:paraId="625DFF7F" w14:textId="77777777" w:rsidR="006865F9" w:rsidRPr="007D6CCC" w:rsidRDefault="006865F9" w:rsidP="006865F9">
      <w:pPr>
        <w:rPr>
          <w:sz w:val="28"/>
          <w:szCs w:val="28"/>
          <w:lang w:val="uk-UA"/>
        </w:rPr>
      </w:pPr>
    </w:p>
    <w:p w14:paraId="13C4566B" w14:textId="77777777" w:rsidR="006865F9" w:rsidRPr="005B0EF0" w:rsidRDefault="006865F9" w:rsidP="006865F9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Start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Х</w:t>
      </w:r>
      <w:proofErr w:type="gramEnd"/>
      <w:r w:rsidRPr="005B0EF0">
        <w:rPr>
          <w:b/>
          <w:sz w:val="28"/>
          <w:szCs w:val="28"/>
          <w:lang w:val="uk-UA"/>
        </w:rPr>
        <w:t>мільницького міськрайонного</w:t>
      </w:r>
    </w:p>
    <w:p w14:paraId="6E33F806" w14:textId="7BDE113A" w:rsidR="006865F9" w:rsidRPr="005B0EF0" w:rsidRDefault="006865F9" w:rsidP="006865F9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>
        <w:rPr>
          <w:b/>
          <w:sz w:val="28"/>
          <w:szCs w:val="28"/>
          <w:lang w:val="uk-UA"/>
        </w:rPr>
        <w:t>15</w:t>
      </w:r>
      <w:r w:rsidRPr="005B0EF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6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5ABEDE03" w14:textId="4F4DBB0B" w:rsidR="006865F9" w:rsidRPr="005B0EF0" w:rsidRDefault="006865F9" w:rsidP="006865F9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справі № </w:t>
      </w:r>
      <w:r w:rsidR="004C10C4" w:rsidRPr="004C10C4">
        <w:rPr>
          <w:b/>
          <w:sz w:val="28"/>
          <w:szCs w:val="28"/>
          <w:lang w:val="uk-UA"/>
        </w:rPr>
        <w:t>_</w:t>
      </w:r>
      <w:r w:rsidRPr="005B0EF0">
        <w:rPr>
          <w:b/>
          <w:sz w:val="28"/>
          <w:szCs w:val="28"/>
          <w:lang w:val="uk-UA"/>
        </w:rPr>
        <w:t xml:space="preserve"> </w:t>
      </w:r>
    </w:p>
    <w:p w14:paraId="6757FF37" w14:textId="77777777" w:rsidR="006865F9" w:rsidRPr="005B0EF0" w:rsidRDefault="006865F9" w:rsidP="006865F9">
      <w:pPr>
        <w:jc w:val="both"/>
        <w:rPr>
          <w:sz w:val="28"/>
          <w:szCs w:val="28"/>
          <w:lang w:val="uk-UA"/>
        </w:rPr>
      </w:pPr>
    </w:p>
    <w:p w14:paraId="35E6D0ED" w14:textId="77777777" w:rsidR="006865F9" w:rsidRPr="00DF3AEC" w:rsidRDefault="006865F9" w:rsidP="006865F9">
      <w:pPr>
        <w:jc w:val="both"/>
        <w:rPr>
          <w:sz w:val="28"/>
          <w:szCs w:val="28"/>
          <w:lang w:val="uk-UA"/>
        </w:rPr>
      </w:pPr>
    </w:p>
    <w:p w14:paraId="0FBC4B81" w14:textId="434A7FB2" w:rsidR="006865F9" w:rsidRPr="009329D3" w:rsidRDefault="006865F9" w:rsidP="003F6CBF">
      <w:pPr>
        <w:tabs>
          <w:tab w:val="num" w:pos="0"/>
          <w:tab w:val="left" w:pos="3558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3AEC">
        <w:rPr>
          <w:sz w:val="28"/>
          <w:szCs w:val="28"/>
          <w:lang w:val="uk-UA"/>
        </w:rPr>
        <w:t xml:space="preserve">   Розглянувши ухвалу Хмільницького міськрайонного суду   Вінницької області від  </w:t>
      </w:r>
      <w:r>
        <w:rPr>
          <w:sz w:val="28"/>
          <w:szCs w:val="28"/>
          <w:lang w:val="uk-UA"/>
        </w:rPr>
        <w:t>15</w:t>
      </w:r>
      <w:r w:rsidRPr="00DF3AE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DF3AEC">
        <w:rPr>
          <w:sz w:val="28"/>
          <w:szCs w:val="28"/>
          <w:lang w:val="uk-UA"/>
        </w:rPr>
        <w:t xml:space="preserve">.2023 року по справі № </w:t>
      </w:r>
      <w:r w:rsidR="004C10C4" w:rsidRPr="004C10C4">
        <w:rPr>
          <w:sz w:val="28"/>
          <w:szCs w:val="28"/>
          <w:lang w:val="uk-UA"/>
        </w:rPr>
        <w:t>_</w:t>
      </w:r>
      <w:r w:rsidRPr="00DF3AEC">
        <w:rPr>
          <w:sz w:val="28"/>
          <w:szCs w:val="28"/>
          <w:lang w:val="uk-UA"/>
        </w:rPr>
        <w:t xml:space="preserve">за позовом </w:t>
      </w:r>
      <w:r>
        <w:rPr>
          <w:sz w:val="28"/>
          <w:szCs w:val="28"/>
          <w:lang w:val="uk-UA"/>
        </w:rPr>
        <w:t xml:space="preserve"> Г</w:t>
      </w:r>
      <w:r w:rsidR="004C10C4" w:rsidRPr="004C10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 w:rsidR="004C10C4" w:rsidRPr="004C10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4C10C4" w:rsidRPr="004C10C4">
        <w:rPr>
          <w:sz w:val="28"/>
          <w:szCs w:val="28"/>
          <w:lang w:val="uk-UA"/>
        </w:rPr>
        <w:t>.</w:t>
      </w:r>
      <w:bookmarkStart w:id="0" w:name="_GoBack"/>
      <w:bookmarkEnd w:id="0"/>
      <w:r>
        <w:rPr>
          <w:sz w:val="28"/>
          <w:szCs w:val="28"/>
          <w:lang w:val="uk-UA"/>
        </w:rPr>
        <w:t xml:space="preserve"> до Г</w:t>
      </w:r>
      <w:r w:rsidR="004C10C4" w:rsidRPr="004C10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4C10C4" w:rsidRPr="004C10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 w:rsidR="004C10C4" w:rsidRPr="004C10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 розірвання шлюбу та визначення місця проживання дитини </w:t>
      </w:r>
      <w:r w:rsidRPr="00DF3AEC">
        <w:rPr>
          <w:sz w:val="28"/>
          <w:szCs w:val="28"/>
          <w:lang w:val="uk-UA"/>
        </w:rPr>
        <w:t xml:space="preserve"> та відповідні наявні у справі документи</w:t>
      </w:r>
      <w:r w:rsidR="003F6CBF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>надійшли 15.08.2023 року</w:t>
      </w:r>
      <w:r w:rsidRPr="00DF3AEC">
        <w:rPr>
          <w:sz w:val="28"/>
          <w:szCs w:val="28"/>
          <w:lang w:val="uk-UA"/>
        </w:rPr>
        <w:t>,</w:t>
      </w:r>
      <w:r w:rsidRPr="004C10C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F3AEC">
        <w:rPr>
          <w:sz w:val="28"/>
          <w:szCs w:val="28"/>
          <w:shd w:val="clear" w:color="auto" w:fill="FFFFFF"/>
          <w:lang w:val="uk-UA"/>
        </w:rPr>
        <w:t xml:space="preserve"> </w:t>
      </w:r>
      <w:r w:rsidRPr="00DF3AEC">
        <w:rPr>
          <w:sz w:val="28"/>
          <w:szCs w:val="28"/>
          <w:lang w:val="uk-UA"/>
        </w:rPr>
        <w:t xml:space="preserve">взявши до уваги пропозицію комісії з питань захисту прав дитини від   </w:t>
      </w:r>
      <w:r>
        <w:rPr>
          <w:sz w:val="28"/>
          <w:szCs w:val="28"/>
          <w:lang w:val="uk-UA"/>
        </w:rPr>
        <w:t>22</w:t>
      </w:r>
      <w:r w:rsidRPr="00DF3AEC">
        <w:rPr>
          <w:sz w:val="28"/>
          <w:szCs w:val="28"/>
          <w:lang w:val="uk-UA"/>
        </w:rPr>
        <w:t>.08.2023 року №</w:t>
      </w:r>
      <w:r>
        <w:rPr>
          <w:sz w:val="28"/>
          <w:szCs w:val="28"/>
          <w:lang w:val="uk-UA"/>
        </w:rPr>
        <w:t>20</w:t>
      </w:r>
      <w:r w:rsidR="003F6CBF">
        <w:rPr>
          <w:sz w:val="28"/>
          <w:szCs w:val="28"/>
          <w:lang w:val="uk-UA"/>
        </w:rPr>
        <w:t>/1</w:t>
      </w:r>
      <w:r w:rsidRPr="00DF3AEC">
        <w:rPr>
          <w:sz w:val="28"/>
          <w:szCs w:val="28"/>
          <w:lang w:val="uk-UA"/>
        </w:rPr>
        <w:t xml:space="preserve">,  керуючись </w:t>
      </w:r>
      <w:r>
        <w:rPr>
          <w:sz w:val="28"/>
          <w:szCs w:val="28"/>
          <w:lang w:val="uk-UA"/>
        </w:rPr>
        <w:t xml:space="preserve"> </w:t>
      </w:r>
      <w:r w:rsidRPr="00DF3AEC">
        <w:rPr>
          <w:sz w:val="28"/>
          <w:szCs w:val="28"/>
          <w:lang w:val="uk-UA"/>
        </w:rPr>
        <w:t xml:space="preserve">  ст. </w:t>
      </w:r>
      <w:r>
        <w:rPr>
          <w:sz w:val="28"/>
          <w:szCs w:val="28"/>
          <w:lang w:val="uk-UA"/>
        </w:rPr>
        <w:t>19</w:t>
      </w:r>
      <w:r w:rsidRPr="00DF3A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Сімейного</w:t>
      </w:r>
      <w:r w:rsidRPr="00DF3AEC">
        <w:rPr>
          <w:sz w:val="28"/>
          <w:szCs w:val="28"/>
          <w:lang w:val="uk-UA"/>
        </w:rPr>
        <w:t xml:space="preserve"> кодексу України,  ст.ст. 34, 59 Закону України „Про місцеве самоврядування в Україні”, виконком Хмільницької міської ради</w:t>
      </w:r>
    </w:p>
    <w:p w14:paraId="45A95D85" w14:textId="77777777" w:rsidR="006865F9" w:rsidRPr="009329D3" w:rsidRDefault="006865F9" w:rsidP="006865F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0D758000" w14:textId="44253E4A" w:rsidR="006865F9" w:rsidRPr="009329D3" w:rsidRDefault="006865F9" w:rsidP="006865F9">
      <w:pPr>
        <w:tabs>
          <w:tab w:val="num" w:pos="0"/>
          <w:tab w:val="left" w:pos="3558"/>
        </w:tabs>
        <w:spacing w:line="360" w:lineRule="auto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>1.  Надати  до Хмільницького  міськрайонного суду   Вінницької області</w:t>
      </w:r>
      <w:r w:rsidRPr="002E5C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9329D3">
        <w:rPr>
          <w:sz w:val="28"/>
          <w:szCs w:val="28"/>
          <w:lang w:val="uk-UA"/>
        </w:rPr>
        <w:t xml:space="preserve"> по справі </w:t>
      </w:r>
      <w:r>
        <w:rPr>
          <w:sz w:val="28"/>
          <w:szCs w:val="28"/>
          <w:lang w:val="uk-UA"/>
        </w:rPr>
        <w:t xml:space="preserve">  </w:t>
      </w:r>
      <w:r w:rsidRPr="009329D3">
        <w:rPr>
          <w:sz w:val="28"/>
          <w:szCs w:val="28"/>
          <w:lang w:val="uk-UA"/>
        </w:rPr>
        <w:t>№</w:t>
      </w:r>
      <w:r w:rsidR="004C10C4" w:rsidRPr="004C10C4">
        <w:rPr>
          <w:sz w:val="28"/>
          <w:szCs w:val="28"/>
          <w:lang w:val="uk-UA"/>
        </w:rPr>
        <w:t>_</w:t>
      </w:r>
      <w:r w:rsidRPr="00DF3AEC">
        <w:rPr>
          <w:sz w:val="28"/>
          <w:szCs w:val="28"/>
          <w:lang w:val="uk-UA"/>
        </w:rPr>
        <w:t xml:space="preserve">за позовом </w:t>
      </w:r>
      <w:r>
        <w:rPr>
          <w:sz w:val="28"/>
          <w:szCs w:val="28"/>
          <w:lang w:val="uk-UA"/>
        </w:rPr>
        <w:t xml:space="preserve"> Г</w:t>
      </w:r>
      <w:r w:rsidR="004C10C4" w:rsidRPr="004C10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 w:rsidR="004C10C4" w:rsidRPr="004C10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4C10C4" w:rsidRPr="004C10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 Г</w:t>
      </w:r>
      <w:r w:rsidR="004C10C4" w:rsidRPr="004C10C4">
        <w:rPr>
          <w:sz w:val="28"/>
          <w:szCs w:val="28"/>
          <w:lang w:val="uk-UA"/>
        </w:rPr>
        <w:t>.</w:t>
      </w:r>
      <w:r w:rsidR="004C10C4">
        <w:rPr>
          <w:sz w:val="28"/>
          <w:szCs w:val="28"/>
          <w:lang w:val="uk-UA"/>
        </w:rPr>
        <w:t>В</w:t>
      </w:r>
      <w:r w:rsidR="004C10C4" w:rsidRPr="004C10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 w:rsidR="004C10C4" w:rsidRPr="004C10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 розірвання шлюбу та визначення місця проживання дитини </w:t>
      </w:r>
      <w:r w:rsidRPr="00DF3A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висновок  </w:t>
      </w:r>
      <w:r w:rsidR="003F6CB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розв</w:t>
      </w:r>
      <w:r w:rsidR="003F6CBF" w:rsidRPr="004C10C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 спору</w:t>
      </w:r>
      <w:r w:rsidR="003F6CBF" w:rsidRPr="003F6CBF">
        <w:rPr>
          <w:sz w:val="28"/>
          <w:szCs w:val="28"/>
          <w:lang w:val="uk-UA"/>
        </w:rPr>
        <w:t xml:space="preserve"> </w:t>
      </w:r>
      <w:r w:rsidR="003F6CBF" w:rsidRPr="00B21B73">
        <w:rPr>
          <w:sz w:val="28"/>
          <w:szCs w:val="28"/>
          <w:lang w:val="uk-UA"/>
        </w:rPr>
        <w:t>щодо</w:t>
      </w:r>
      <w:r w:rsidR="003F6CBF">
        <w:rPr>
          <w:sz w:val="28"/>
          <w:szCs w:val="28"/>
          <w:lang w:val="uk-UA"/>
        </w:rPr>
        <w:t xml:space="preserve"> визначення місця проживання дитини</w:t>
      </w:r>
      <w:r>
        <w:rPr>
          <w:sz w:val="28"/>
          <w:szCs w:val="28"/>
          <w:lang w:val="uk-UA"/>
        </w:rPr>
        <w:t xml:space="preserve"> (додається).</w:t>
      </w:r>
    </w:p>
    <w:p w14:paraId="6FBC3AD1" w14:textId="77777777" w:rsidR="006865F9" w:rsidRPr="009329D3" w:rsidRDefault="006865F9" w:rsidP="006865F9">
      <w:pPr>
        <w:spacing w:line="360" w:lineRule="auto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14:paraId="039492F4" w14:textId="77777777" w:rsidR="006865F9" w:rsidRPr="009329D3" w:rsidRDefault="006865F9" w:rsidP="006865F9">
      <w:pPr>
        <w:rPr>
          <w:b/>
          <w:sz w:val="28"/>
          <w:szCs w:val="28"/>
          <w:lang w:val="uk-UA"/>
        </w:rPr>
      </w:pPr>
    </w:p>
    <w:p w14:paraId="75D640DA" w14:textId="77777777" w:rsidR="006865F9" w:rsidRPr="00DF3AEC" w:rsidRDefault="006865F9" w:rsidP="006865F9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</w:t>
      </w:r>
      <w:r>
        <w:rPr>
          <w:b/>
          <w:sz w:val="28"/>
          <w:szCs w:val="28"/>
          <w:lang w:val="uk-UA"/>
        </w:rPr>
        <w:t>Н</w:t>
      </w:r>
    </w:p>
    <w:p w14:paraId="5283CE99" w14:textId="77777777" w:rsidR="006865F9" w:rsidRDefault="006865F9" w:rsidP="006865F9">
      <w:pPr>
        <w:rPr>
          <w:b/>
          <w:sz w:val="28"/>
          <w:szCs w:val="28"/>
          <w:lang w:val="uk-UA"/>
        </w:rPr>
      </w:pPr>
    </w:p>
    <w:p w14:paraId="13B72D33" w14:textId="77777777" w:rsidR="006865F9" w:rsidRDefault="006865F9" w:rsidP="006865F9">
      <w:pPr>
        <w:jc w:val="center"/>
        <w:rPr>
          <w:b/>
          <w:sz w:val="28"/>
          <w:szCs w:val="28"/>
          <w:lang w:val="uk-UA"/>
        </w:rPr>
      </w:pPr>
    </w:p>
    <w:p w14:paraId="2101067B" w14:textId="77777777" w:rsidR="006865F9" w:rsidRDefault="006865F9"/>
    <w:sectPr w:rsidR="0068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F9"/>
    <w:rsid w:val="003F6CBF"/>
    <w:rsid w:val="004C10C4"/>
    <w:rsid w:val="006865F9"/>
    <w:rsid w:val="00C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F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5F9"/>
  </w:style>
  <w:style w:type="paragraph" w:styleId="a3">
    <w:name w:val="Balloon Text"/>
    <w:basedOn w:val="a"/>
    <w:link w:val="a4"/>
    <w:uiPriority w:val="99"/>
    <w:semiHidden/>
    <w:unhideWhenUsed/>
    <w:rsid w:val="004C10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4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5F9"/>
  </w:style>
  <w:style w:type="paragraph" w:styleId="a3">
    <w:name w:val="Balloon Text"/>
    <w:basedOn w:val="a"/>
    <w:link w:val="a4"/>
    <w:uiPriority w:val="99"/>
    <w:semiHidden/>
    <w:unhideWhenUsed/>
    <w:rsid w:val="004C10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4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Пользователь Windows</cp:lastModifiedBy>
  <cp:revision>2</cp:revision>
  <cp:lastPrinted>2023-08-23T08:08:00Z</cp:lastPrinted>
  <dcterms:created xsi:type="dcterms:W3CDTF">2023-08-28T10:41:00Z</dcterms:created>
  <dcterms:modified xsi:type="dcterms:W3CDTF">2023-08-28T10:41:00Z</dcterms:modified>
</cp:coreProperties>
</file>